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E1AA" w14:textId="77777777" w:rsidR="006E586A" w:rsidRPr="006E586A" w:rsidRDefault="006E586A" w:rsidP="006E5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6A">
        <w:rPr>
          <w:rFonts w:ascii="Arial" w:eastAsia="Times New Roman" w:hAnsi="Arial" w:cs="Arial"/>
          <w:b/>
          <w:bCs/>
          <w:color w:val="000000"/>
          <w:sz w:val="40"/>
          <w:szCs w:val="40"/>
        </w:rPr>
        <w:t> So Sick of Stippling</w:t>
      </w:r>
    </w:p>
    <w:p w14:paraId="798829C5" w14:textId="77777777" w:rsidR="006E586A" w:rsidRPr="006E586A" w:rsidRDefault="006E586A" w:rsidP="006E5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6A">
        <w:rPr>
          <w:rFonts w:ascii="Arial" w:eastAsia="Times New Roman" w:hAnsi="Arial" w:cs="Arial"/>
          <w:b/>
          <w:bCs/>
          <w:color w:val="000000"/>
          <w:sz w:val="40"/>
          <w:szCs w:val="40"/>
        </w:rPr>
        <w:t>Supply List</w:t>
      </w:r>
    </w:p>
    <w:p w14:paraId="77B763CC" w14:textId="77777777" w:rsidR="006E586A" w:rsidRPr="006E586A" w:rsidRDefault="006E586A" w:rsidP="006E5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C856A" w14:textId="77777777" w:rsidR="006E586A" w:rsidRPr="006E586A" w:rsidRDefault="006E586A" w:rsidP="006E58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86A">
        <w:rPr>
          <w:rFonts w:ascii="Arial" w:eastAsia="Times New Roman" w:hAnsi="Arial" w:cs="Arial"/>
          <w:color w:val="000000"/>
          <w:sz w:val="30"/>
          <w:szCs w:val="30"/>
        </w:rPr>
        <w:t>Sewing Machine in good working order that you know how to work.</w:t>
      </w:r>
    </w:p>
    <w:p w14:paraId="31171A89" w14:textId="77777777" w:rsidR="006E586A" w:rsidRPr="006E586A" w:rsidRDefault="006E586A" w:rsidP="006E58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86A">
        <w:rPr>
          <w:rFonts w:ascii="Arial" w:eastAsia="Times New Roman" w:hAnsi="Arial" w:cs="Arial"/>
          <w:color w:val="000000"/>
          <w:sz w:val="30"/>
          <w:szCs w:val="30"/>
        </w:rPr>
        <w:t>Free motion foot or darning hopper for your sewing machine</w:t>
      </w:r>
    </w:p>
    <w:p w14:paraId="5E61CA3E" w14:textId="77777777" w:rsidR="006E586A" w:rsidRPr="006E586A" w:rsidRDefault="006E586A" w:rsidP="006E58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86A">
        <w:rPr>
          <w:rFonts w:ascii="Arial" w:eastAsia="Times New Roman" w:hAnsi="Arial" w:cs="Arial"/>
          <w:color w:val="000000"/>
          <w:sz w:val="30"/>
          <w:szCs w:val="30"/>
        </w:rPr>
        <w:t xml:space="preserve">80/12 </w:t>
      </w:r>
      <w:proofErr w:type="spellStart"/>
      <w:r w:rsidRPr="006E586A">
        <w:rPr>
          <w:rFonts w:ascii="Arial" w:eastAsia="Times New Roman" w:hAnsi="Arial" w:cs="Arial"/>
          <w:color w:val="000000"/>
          <w:sz w:val="30"/>
          <w:szCs w:val="30"/>
        </w:rPr>
        <w:t>Microtex</w:t>
      </w:r>
      <w:proofErr w:type="spellEnd"/>
      <w:r w:rsidRPr="006E586A">
        <w:rPr>
          <w:rFonts w:ascii="Arial" w:eastAsia="Times New Roman" w:hAnsi="Arial" w:cs="Arial"/>
          <w:color w:val="000000"/>
          <w:sz w:val="30"/>
          <w:szCs w:val="30"/>
        </w:rPr>
        <w:t>  Sharp needles</w:t>
      </w:r>
    </w:p>
    <w:p w14:paraId="68988982" w14:textId="77777777" w:rsidR="006E586A" w:rsidRPr="006E586A" w:rsidRDefault="006E586A" w:rsidP="006E58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86A">
        <w:rPr>
          <w:rFonts w:ascii="Arial" w:eastAsia="Times New Roman" w:hAnsi="Arial" w:cs="Arial"/>
          <w:color w:val="000000"/>
          <w:sz w:val="30"/>
          <w:szCs w:val="30"/>
        </w:rPr>
        <w:t>Scissors</w:t>
      </w:r>
    </w:p>
    <w:p w14:paraId="3EE02A07" w14:textId="77777777" w:rsidR="006E586A" w:rsidRPr="006E586A" w:rsidRDefault="006E586A" w:rsidP="006E58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86A">
        <w:rPr>
          <w:rFonts w:ascii="Arial" w:eastAsia="Times New Roman" w:hAnsi="Arial" w:cs="Arial"/>
          <w:color w:val="000000"/>
          <w:sz w:val="30"/>
          <w:szCs w:val="30"/>
        </w:rPr>
        <w:t>Thread to match the muslin or colored thread</w:t>
      </w:r>
    </w:p>
    <w:p w14:paraId="2B6CC11F" w14:textId="77777777" w:rsidR="006E586A" w:rsidRPr="006E586A" w:rsidRDefault="006E586A" w:rsidP="006E58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86A">
        <w:rPr>
          <w:rFonts w:ascii="Arial" w:eastAsia="Times New Roman" w:hAnsi="Arial" w:cs="Arial"/>
          <w:color w:val="000000"/>
          <w:sz w:val="30"/>
          <w:szCs w:val="30"/>
        </w:rPr>
        <w:t>Quilting gloves or finger tips or something for traction for your hands</w:t>
      </w:r>
    </w:p>
    <w:p w14:paraId="06399F2D" w14:textId="77777777" w:rsidR="006E586A" w:rsidRPr="006E586A" w:rsidRDefault="006E586A" w:rsidP="006E58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86A">
        <w:rPr>
          <w:rFonts w:ascii="Arial" w:eastAsia="Times New Roman" w:hAnsi="Arial" w:cs="Arial"/>
          <w:color w:val="000000"/>
          <w:sz w:val="30"/>
          <w:szCs w:val="30"/>
        </w:rPr>
        <w:t>Blue water soluble marking pen</w:t>
      </w:r>
    </w:p>
    <w:p w14:paraId="6B9C3DD0" w14:textId="77777777" w:rsidR="006E586A" w:rsidRPr="006E586A" w:rsidRDefault="006E586A" w:rsidP="006E58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86A">
        <w:rPr>
          <w:rFonts w:ascii="Arial" w:eastAsia="Times New Roman" w:hAnsi="Arial" w:cs="Arial"/>
          <w:color w:val="000000"/>
          <w:sz w:val="30"/>
          <w:szCs w:val="30"/>
        </w:rPr>
        <w:t>Pen and paper for notes</w:t>
      </w:r>
    </w:p>
    <w:p w14:paraId="4F8C56E2" w14:textId="77777777" w:rsidR="00093700" w:rsidRDefault="00093700"/>
    <w:sectPr w:rsidR="0009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6A"/>
    <w:rsid w:val="00093700"/>
    <w:rsid w:val="006E586A"/>
    <w:rsid w:val="00727DF2"/>
    <w:rsid w:val="0095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0E57"/>
  <w15:chartTrackingRefBased/>
  <w15:docId w15:val="{28C317DC-6B23-44C2-BCAA-A59300E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Scarpulla</dc:creator>
  <cp:keywords/>
  <dc:description/>
  <cp:lastModifiedBy>Sherry Scarpulla</cp:lastModifiedBy>
  <cp:revision>1</cp:revision>
  <dcterms:created xsi:type="dcterms:W3CDTF">2022-03-10T18:59:00Z</dcterms:created>
  <dcterms:modified xsi:type="dcterms:W3CDTF">2022-03-10T19:00:00Z</dcterms:modified>
</cp:coreProperties>
</file>